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BA" w:rsidRPr="008F4BBA" w:rsidRDefault="008F4BBA" w:rsidP="008F4BBA">
      <w:pPr>
        <w:widowControl/>
        <w:shd w:val="clear" w:color="auto" w:fill="FFFFFF"/>
        <w:spacing w:line="560" w:lineRule="exact"/>
        <w:jc w:val="center"/>
        <w:textAlignment w:val="baseline"/>
        <w:rPr>
          <w:rFonts w:ascii="黑体" w:eastAsia="黑体" w:hAnsi="黑体" w:cs="宋体"/>
          <w:bCs/>
          <w:color w:val="383940"/>
          <w:kern w:val="0"/>
          <w:sz w:val="44"/>
          <w:szCs w:val="44"/>
        </w:rPr>
      </w:pPr>
      <w:r w:rsidRPr="008F4BBA">
        <w:rPr>
          <w:rFonts w:ascii="黑体" w:eastAsia="黑体" w:hAnsi="黑体" w:cs="宋体" w:hint="eastAsia"/>
          <w:bCs/>
          <w:color w:val="383940"/>
          <w:kern w:val="0"/>
          <w:sz w:val="44"/>
          <w:szCs w:val="44"/>
        </w:rPr>
        <w:t>厦门务实-竞争性谈判-2023-WS603厦门海洋职业技术学院电航仪器实操室（1）（2）设备更新结果公告</w:t>
      </w:r>
    </w:p>
    <w:p w:rsidR="00000000" w:rsidRPr="008F4BBA" w:rsidRDefault="00C32AD1" w:rsidP="008F4BBA">
      <w:pPr>
        <w:spacing w:line="56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/>
          <w:color w:val="383838"/>
          <w:sz w:val="32"/>
          <w:szCs w:val="32"/>
        </w:rPr>
      </w:pPr>
      <w:r w:rsidRPr="008F4BBA">
        <w:rPr>
          <w:rStyle w:val="a6"/>
          <w:rFonts w:ascii="仿宋" w:eastAsia="仿宋" w:hAnsi="仿宋"/>
          <w:color w:val="383838"/>
          <w:sz w:val="32"/>
          <w:szCs w:val="32"/>
          <w:bdr w:val="none" w:sz="0" w:space="0" w:color="auto" w:frame="1"/>
        </w:rPr>
        <w:t>一、项目基本情况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8F4BBA">
        <w:rPr>
          <w:rFonts w:ascii="仿宋" w:eastAsia="仿宋" w:hAnsi="仿宋" w:hint="eastAsia"/>
          <w:color w:val="383838"/>
          <w:sz w:val="32"/>
          <w:szCs w:val="32"/>
        </w:rPr>
        <w:t>采购项目编号：2023-WS603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8F4BBA">
        <w:rPr>
          <w:rFonts w:ascii="仿宋" w:eastAsia="仿宋" w:hAnsi="仿宋" w:hint="eastAsia"/>
          <w:color w:val="383838"/>
          <w:sz w:val="32"/>
          <w:szCs w:val="32"/>
        </w:rPr>
        <w:t>采购项目名称：厦门海洋职业技术学院电航仪器实操室（1）（2）设备更新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8F4BBA">
        <w:rPr>
          <w:rStyle w:val="a6"/>
          <w:rFonts w:ascii="仿宋" w:eastAsia="仿宋" w:hAnsi="仿宋"/>
          <w:color w:val="383838"/>
          <w:sz w:val="32"/>
          <w:szCs w:val="32"/>
          <w:bdr w:val="none" w:sz="0" w:space="0" w:color="auto" w:frame="1"/>
        </w:rPr>
        <w:t>二、项目废标/流标的原因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8F4BBA">
        <w:rPr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截止至谈判响应文件递交时间2023年11月06日下午15：00，谈判响应供应商不足三家，本次谈判失败。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8F4BBA">
        <w:rPr>
          <w:rStyle w:val="a6"/>
          <w:rFonts w:ascii="仿宋" w:eastAsia="仿宋" w:hAnsi="仿宋"/>
          <w:color w:val="383838"/>
          <w:sz w:val="32"/>
          <w:szCs w:val="32"/>
          <w:bdr w:val="none" w:sz="0" w:space="0" w:color="auto" w:frame="1"/>
        </w:rPr>
        <w:t>三、其他补充事宜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8F4BBA">
        <w:rPr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无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8F4BBA">
        <w:rPr>
          <w:rStyle w:val="a6"/>
          <w:rFonts w:ascii="仿宋" w:eastAsia="仿宋" w:hAnsi="仿宋"/>
          <w:color w:val="383838"/>
          <w:sz w:val="32"/>
          <w:szCs w:val="32"/>
          <w:bdr w:val="none" w:sz="0" w:space="0" w:color="auto" w:frame="1"/>
        </w:rPr>
        <w:t>四、凡对本次公告内容提出询问，请按以下方式联系。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8F4BBA">
        <w:rPr>
          <w:rFonts w:ascii="仿宋" w:eastAsia="仿宋" w:hAnsi="仿宋" w:hint="eastAsia"/>
          <w:color w:val="383838"/>
          <w:sz w:val="32"/>
          <w:szCs w:val="32"/>
        </w:rPr>
        <w:t>1.采购人信息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8F4BBA">
        <w:rPr>
          <w:rFonts w:ascii="仿宋" w:eastAsia="仿宋" w:hAnsi="仿宋" w:hint="eastAsia"/>
          <w:color w:val="383838"/>
          <w:sz w:val="32"/>
          <w:szCs w:val="32"/>
        </w:rPr>
        <w:t>名 称：厦门海洋职业技术学院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8F4BBA">
        <w:rPr>
          <w:rFonts w:ascii="仿宋" w:eastAsia="仿宋" w:hAnsi="仿宋" w:hint="eastAsia"/>
          <w:color w:val="383838"/>
          <w:sz w:val="32"/>
          <w:szCs w:val="32"/>
        </w:rPr>
        <w:t>地址：福建省厦门市翔安区洪钟大道4566号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8F4BBA">
        <w:rPr>
          <w:rFonts w:ascii="仿宋" w:eastAsia="仿宋" w:hAnsi="仿宋" w:hint="eastAsia"/>
          <w:color w:val="383838"/>
          <w:sz w:val="32"/>
          <w:szCs w:val="32"/>
        </w:rPr>
        <w:t>联系方式：吴老师 0592-7769316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8F4BBA">
        <w:rPr>
          <w:rFonts w:ascii="仿宋" w:eastAsia="仿宋" w:hAnsi="仿宋" w:hint="eastAsia"/>
          <w:color w:val="383838"/>
          <w:sz w:val="32"/>
          <w:szCs w:val="32"/>
        </w:rPr>
        <w:t>2.采购代理机构信息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8F4BBA">
        <w:rPr>
          <w:rFonts w:ascii="仿宋" w:eastAsia="仿宋" w:hAnsi="仿宋" w:hint="eastAsia"/>
          <w:color w:val="383838"/>
          <w:sz w:val="32"/>
          <w:szCs w:val="32"/>
        </w:rPr>
        <w:t>名 称：厦门市务实采购有限公司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8F4BBA">
        <w:rPr>
          <w:rFonts w:ascii="仿宋" w:eastAsia="仿宋" w:hAnsi="仿宋" w:hint="eastAsia"/>
          <w:color w:val="383838"/>
          <w:sz w:val="32"/>
          <w:szCs w:val="32"/>
        </w:rPr>
        <w:t>地　址：福建省厦门市思明区莲岳路221-1号公交大厦1号楼7楼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8F4BBA">
        <w:rPr>
          <w:rFonts w:ascii="仿宋" w:eastAsia="仿宋" w:hAnsi="仿宋" w:hint="eastAsia"/>
          <w:color w:val="383838"/>
          <w:sz w:val="32"/>
          <w:szCs w:val="32"/>
        </w:rPr>
        <w:t>联系方式：施先生 0592-5822912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8F4BBA">
        <w:rPr>
          <w:rFonts w:ascii="仿宋" w:eastAsia="仿宋" w:hAnsi="仿宋" w:hint="eastAsia"/>
          <w:color w:val="383838"/>
          <w:sz w:val="32"/>
          <w:szCs w:val="32"/>
        </w:rPr>
        <w:t>3.项目联系方式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8F4BBA">
        <w:rPr>
          <w:rFonts w:ascii="仿宋" w:eastAsia="仿宋" w:hAnsi="仿宋" w:hint="eastAsia"/>
          <w:color w:val="383838"/>
          <w:sz w:val="32"/>
          <w:szCs w:val="32"/>
        </w:rPr>
        <w:lastRenderedPageBreak/>
        <w:t>项目联系人：施先生</w:t>
      </w:r>
    </w:p>
    <w:p w:rsidR="008F4BBA" w:rsidRPr="008F4BBA" w:rsidRDefault="008F4BBA" w:rsidP="008F4BBA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/>
          <w:color w:val="383838"/>
          <w:sz w:val="32"/>
          <w:szCs w:val="32"/>
        </w:rPr>
      </w:pPr>
      <w:r w:rsidRPr="008F4BBA">
        <w:rPr>
          <w:rFonts w:ascii="仿宋" w:eastAsia="仿宋" w:hAnsi="仿宋" w:hint="eastAsia"/>
          <w:color w:val="383838"/>
          <w:sz w:val="32"/>
          <w:szCs w:val="32"/>
        </w:rPr>
        <w:t>电　话：0592-5822912</w:t>
      </w:r>
    </w:p>
    <w:sectPr w:rsidR="008F4BBA" w:rsidRPr="008F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AD1" w:rsidRDefault="00C32AD1" w:rsidP="008F4BBA">
      <w:r>
        <w:separator/>
      </w:r>
    </w:p>
  </w:endnote>
  <w:endnote w:type="continuationSeparator" w:id="1">
    <w:p w:rsidR="00C32AD1" w:rsidRDefault="00C32AD1" w:rsidP="008F4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AD1" w:rsidRDefault="00C32AD1" w:rsidP="008F4BBA">
      <w:r>
        <w:separator/>
      </w:r>
    </w:p>
  </w:footnote>
  <w:footnote w:type="continuationSeparator" w:id="1">
    <w:p w:rsidR="00C32AD1" w:rsidRDefault="00C32AD1" w:rsidP="008F4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BBA"/>
    <w:rsid w:val="008F4BBA"/>
    <w:rsid w:val="00C3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F4BB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B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BB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F4BBA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8F4B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F4B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2</cp:revision>
  <dcterms:created xsi:type="dcterms:W3CDTF">2023-11-07T07:51:00Z</dcterms:created>
  <dcterms:modified xsi:type="dcterms:W3CDTF">2023-11-07T07:53:00Z</dcterms:modified>
</cp:coreProperties>
</file>